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759" w:rsidRPr="00D5631B" w:rsidRDefault="007D5759" w:rsidP="007D5759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31B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КАЛЕНДАРНО-ТЕМАТИЧЕСКИЙ ПЛАН </w:t>
      </w:r>
      <w:r>
        <w:rPr>
          <w:rFonts w:ascii="Times New Roman" w:hAnsi="Times New Roman" w:cs="Times New Roman"/>
          <w:b/>
          <w:sz w:val="28"/>
          <w:szCs w:val="28"/>
        </w:rPr>
        <w:t>ПРАКТИЧЕСКИХ ЗАНЯТИЙ</w:t>
      </w:r>
    </w:p>
    <w:p w:rsidR="007D5759" w:rsidRDefault="007D5759" w:rsidP="007D5759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ДЛЯ</w:t>
      </w:r>
      <w:r w:rsidRPr="00F03144">
        <w:rPr>
          <w:rFonts w:ascii="Times New Roman" w:hAnsi="Times New Roman" w:cs="Times New Roman"/>
          <w:b/>
          <w:sz w:val="26"/>
          <w:szCs w:val="26"/>
        </w:rPr>
        <w:t xml:space="preserve"> СТУДЕНТ</w:t>
      </w:r>
      <w:r>
        <w:rPr>
          <w:rFonts w:ascii="Times New Roman" w:hAnsi="Times New Roman" w:cs="Times New Roman"/>
          <w:b/>
          <w:sz w:val="26"/>
          <w:szCs w:val="26"/>
        </w:rPr>
        <w:t>ОВ</w:t>
      </w:r>
      <w:r w:rsidRPr="00F03144">
        <w:rPr>
          <w:rFonts w:ascii="Times New Roman" w:hAnsi="Times New Roman" w:cs="Times New Roman"/>
          <w:b/>
          <w:sz w:val="26"/>
          <w:szCs w:val="26"/>
        </w:rPr>
        <w:t xml:space="preserve">  4 КУРСА </w:t>
      </w:r>
    </w:p>
    <w:p w:rsidR="007D5759" w:rsidRDefault="007D5759" w:rsidP="007D5759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3144">
        <w:rPr>
          <w:rFonts w:ascii="Times New Roman" w:hAnsi="Times New Roman" w:cs="Times New Roman"/>
          <w:b/>
          <w:sz w:val="26"/>
          <w:szCs w:val="26"/>
        </w:rPr>
        <w:t xml:space="preserve">ПЕДИАТРИЧЕСКОГО ФАКУЛЬТЕТА </w:t>
      </w:r>
    </w:p>
    <w:p w:rsidR="007D5759" w:rsidRPr="00F03144" w:rsidRDefault="007D5759" w:rsidP="007D5759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 ДЕТСКОЙ НЕВРОЛОГИИ</w:t>
      </w:r>
    </w:p>
    <w:p w:rsidR="007D5759" w:rsidRDefault="007D5759" w:rsidP="007D5759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7973">
        <w:rPr>
          <w:rFonts w:ascii="Times New Roman" w:hAnsi="Times New Roman" w:cs="Times New Roman"/>
          <w:b/>
          <w:sz w:val="26"/>
          <w:szCs w:val="26"/>
        </w:rPr>
        <w:t xml:space="preserve">В 8 СЕМЕСТРЕ </w:t>
      </w:r>
    </w:p>
    <w:p w:rsidR="007D5759" w:rsidRDefault="007D5759" w:rsidP="007D5759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66E3" w:rsidRDefault="002866E3" w:rsidP="007D5759">
      <w:pPr>
        <w:widowControl w:val="0"/>
        <w:tabs>
          <w:tab w:val="right" w:leader="underscore" w:pos="9639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072"/>
      </w:tblGrid>
      <w:tr w:rsidR="007D5759" w:rsidRPr="006B3B91" w:rsidTr="00E315A1">
        <w:trPr>
          <w:trHeight w:val="773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D5759" w:rsidRPr="006B3B91" w:rsidRDefault="007D5759" w:rsidP="00E315A1">
            <w:pPr>
              <w:spacing w:before="202"/>
              <w:jc w:val="center"/>
              <w:rPr>
                <w:rFonts w:ascii="Times New Roman" w:hAnsi="Times New Roman" w:cs="Times New Roman"/>
                <w:b/>
                <w:iCs/>
                <w:sz w:val="32"/>
                <w:szCs w:val="24"/>
              </w:rPr>
            </w:pPr>
            <w:r w:rsidRPr="006B3B91">
              <w:rPr>
                <w:rFonts w:ascii="Times New Roman" w:hAnsi="Times New Roman" w:cs="Times New Roman"/>
                <w:b/>
                <w:iCs/>
                <w:sz w:val="32"/>
                <w:szCs w:val="24"/>
              </w:rPr>
              <w:t xml:space="preserve">№ </w:t>
            </w:r>
          </w:p>
        </w:tc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D5759" w:rsidRPr="006B3B91" w:rsidRDefault="007D5759" w:rsidP="007D5759">
            <w:pPr>
              <w:spacing w:before="202"/>
              <w:jc w:val="center"/>
              <w:rPr>
                <w:rFonts w:ascii="Times New Roman" w:hAnsi="Times New Roman" w:cs="Times New Roman"/>
                <w:b/>
                <w:iCs/>
                <w:sz w:val="32"/>
                <w:szCs w:val="24"/>
              </w:rPr>
            </w:pPr>
            <w:r w:rsidRPr="006B3B91">
              <w:rPr>
                <w:rFonts w:ascii="Times New Roman" w:hAnsi="Times New Roman" w:cs="Times New Roman"/>
                <w:b/>
                <w:iCs/>
                <w:sz w:val="32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Cs/>
                <w:sz w:val="32"/>
                <w:szCs w:val="24"/>
              </w:rPr>
              <w:t>практического занятия</w:t>
            </w:r>
          </w:p>
        </w:tc>
      </w:tr>
      <w:tr w:rsidR="007D5759" w:rsidRPr="006B3B91" w:rsidTr="00E315A1">
        <w:trPr>
          <w:cantSplit/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59" w:rsidRPr="006B3B91" w:rsidRDefault="002866E3" w:rsidP="00E31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59" w:rsidRPr="006B3B91" w:rsidRDefault="00584B4B" w:rsidP="00584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Анатомо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физиологические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нервной системы у детей. Перинатальная патология нервной системы. ДЦП.</w:t>
            </w:r>
          </w:p>
        </w:tc>
      </w:tr>
      <w:tr w:rsidR="007D5759" w:rsidRPr="006B3B91" w:rsidTr="00E315A1">
        <w:trPr>
          <w:cantSplit/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59" w:rsidRPr="006B3B91" w:rsidRDefault="002866E3" w:rsidP="00E31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59" w:rsidRPr="006B3B91" w:rsidRDefault="00584B4B" w:rsidP="00E31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Эпилепсия детского возраста</w:t>
            </w:r>
          </w:p>
        </w:tc>
      </w:tr>
      <w:tr w:rsidR="007D5759" w:rsidTr="00E315A1">
        <w:trPr>
          <w:cantSplit/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59" w:rsidRPr="006B3B91" w:rsidRDefault="002866E3" w:rsidP="00E31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59" w:rsidRDefault="00584B4B" w:rsidP="00E31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Синдром вегетативной дисфункции у детей. Пароксизмальные расстройства сознания.</w:t>
            </w:r>
          </w:p>
        </w:tc>
      </w:tr>
      <w:tr w:rsidR="007D5759" w:rsidRPr="006B3B91" w:rsidTr="00E315A1">
        <w:trPr>
          <w:cantSplit/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59" w:rsidRPr="006B3B91" w:rsidRDefault="002866E3" w:rsidP="00E31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59" w:rsidRPr="006B3B91" w:rsidRDefault="007D5759" w:rsidP="00584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Наследственные заболевания нервной системы</w:t>
            </w:r>
            <w:r w:rsidR="00584B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D5759" w:rsidRPr="006B3B91" w:rsidTr="00E315A1">
        <w:trPr>
          <w:cantSplit/>
          <w:trHeight w:val="7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59" w:rsidRPr="006B3B91" w:rsidRDefault="002866E3" w:rsidP="00E31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59" w:rsidRPr="006B3B91" w:rsidRDefault="007D5759" w:rsidP="00E315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Черепно-мозговая травма у детей</w:t>
            </w:r>
          </w:p>
        </w:tc>
      </w:tr>
      <w:tr w:rsidR="007D5759" w:rsidRPr="006B3B91" w:rsidTr="00E315A1">
        <w:trPr>
          <w:cantSplit/>
          <w:trHeight w:val="7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59" w:rsidRPr="006B3B91" w:rsidRDefault="002866E3" w:rsidP="00E315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59" w:rsidRPr="006B3B91" w:rsidRDefault="007D5759" w:rsidP="00E315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Опухоли нервной системы у детей </w:t>
            </w:r>
          </w:p>
        </w:tc>
      </w:tr>
    </w:tbl>
    <w:p w:rsidR="007D5759" w:rsidRDefault="007D5759" w:rsidP="007D5759"/>
    <w:p w:rsidR="007D5759" w:rsidRDefault="007D5759" w:rsidP="007D5759"/>
    <w:p w:rsidR="007D5759" w:rsidRDefault="007D5759" w:rsidP="007D5759"/>
    <w:tbl>
      <w:tblPr>
        <w:tblStyle w:val="a3"/>
        <w:tblW w:w="0" w:type="auto"/>
        <w:tblInd w:w="-459" w:type="dxa"/>
        <w:tblLayout w:type="fixed"/>
        <w:tblLook w:val="04A0"/>
      </w:tblPr>
      <w:tblGrid>
        <w:gridCol w:w="3796"/>
        <w:gridCol w:w="2441"/>
        <w:gridCol w:w="3544"/>
      </w:tblGrid>
      <w:tr w:rsidR="007D5759" w:rsidTr="00E315A1">
        <w:tc>
          <w:tcPr>
            <w:tcW w:w="3796" w:type="dxa"/>
            <w:tcBorders>
              <w:top w:val="nil"/>
              <w:left w:val="nil"/>
              <w:bottom w:val="nil"/>
              <w:right w:val="nil"/>
            </w:tcBorders>
          </w:tcPr>
          <w:p w:rsidR="007D5759" w:rsidRPr="00C17F1B" w:rsidRDefault="007D5759" w:rsidP="00E315A1">
            <w:pPr>
              <w:ind w:left="34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Зав. кафедрой нервных болезней и нейрохирургии с  курсом нервных болезней и нейрохирургии ФПК и ППС</w:t>
            </w:r>
          </w:p>
        </w:tc>
        <w:tc>
          <w:tcPr>
            <w:tcW w:w="2441" w:type="dxa"/>
            <w:tcBorders>
              <w:top w:val="nil"/>
              <w:left w:val="nil"/>
              <w:right w:val="nil"/>
            </w:tcBorders>
          </w:tcPr>
          <w:p w:rsidR="007D5759" w:rsidRPr="00C17F1B" w:rsidRDefault="007D5759" w:rsidP="00E315A1">
            <w:pPr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D5759" w:rsidRPr="00C17F1B" w:rsidRDefault="007D5759" w:rsidP="00E315A1">
            <w:pPr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5759" w:rsidRPr="00C17F1B" w:rsidRDefault="007D5759" w:rsidP="00E315A1">
            <w:pPr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5759" w:rsidRPr="00C17F1B" w:rsidRDefault="007D5759" w:rsidP="00E315A1">
            <w:pPr>
              <w:ind w:left="1466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д.м.н.</w:t>
            </w:r>
            <w:proofErr w:type="gramStart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,п</w:t>
            </w:r>
            <w:proofErr w:type="gramEnd"/>
            <w:r w:rsidRPr="00C17F1B">
              <w:rPr>
                <w:rFonts w:ascii="Times New Roman" w:hAnsi="Times New Roman" w:cs="Times New Roman"/>
                <w:b/>
                <w:sz w:val="24"/>
                <w:szCs w:val="24"/>
              </w:rPr>
              <w:t>рофессорГ.Г.Музлаев</w:t>
            </w:r>
            <w:proofErr w:type="spellEnd"/>
          </w:p>
        </w:tc>
      </w:tr>
    </w:tbl>
    <w:p w:rsidR="0089561C" w:rsidRDefault="0089561C"/>
    <w:sectPr w:rsidR="0089561C" w:rsidSect="00895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D5759"/>
    <w:rsid w:val="001734D7"/>
    <w:rsid w:val="002866E3"/>
    <w:rsid w:val="00336B3A"/>
    <w:rsid w:val="00584B4B"/>
    <w:rsid w:val="007D5759"/>
    <w:rsid w:val="0089561C"/>
    <w:rsid w:val="00EE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7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7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КГМУ</dc:creator>
  <cp:lastModifiedBy>КГМУ</cp:lastModifiedBy>
  <cp:revision>5</cp:revision>
  <dcterms:created xsi:type="dcterms:W3CDTF">2018-01-29T07:49:00Z</dcterms:created>
  <dcterms:modified xsi:type="dcterms:W3CDTF">2018-02-12T07:56:00Z</dcterms:modified>
</cp:coreProperties>
</file>